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АКУШЕРСТВО И ГИНЕКОЛОГИЯ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Ившин Александр Анатольевич, заведующий кафедрой, кафедра акушерства и гинекологии, дерматовенерологии; заместитель директора по инновационной и проектной деятельности, Медицинский институт имени профессора А.П. Зильбера; доцент,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руководителя, Аккредитационно-симуляционный центр; куратор, Студенческое научное общество Медицинского института; руководитель лаборатории, лаборатория молодежных медицинских стартапов; руководитель, Лаборатория искусственного интеллекта в медицине,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Акушерство и гинекология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8, 9,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8B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